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9DB1" w14:textId="77777777" w:rsidR="00C43A2B" w:rsidRPr="00C43A2B" w:rsidRDefault="00C43A2B" w:rsidP="00C43A2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>ROMÂNIA</w:t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  <w:t xml:space="preserve">                       (nu produce efecte juridice)*</w:t>
      </w:r>
    </w:p>
    <w:p w14:paraId="63F43D88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JUDEŢUL MUREŞ                                                                                    </w:t>
      </w:r>
    </w:p>
    <w:p w14:paraId="2BE96705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MUNICIPIUL TÂRGU MUREŞ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3421F1C6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DIRECŢIA TEHNICĂ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</w:t>
      </w:r>
    </w:p>
    <w:p w14:paraId="1545134C" w14:textId="097829D0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Nr.</w:t>
      </w:r>
      <w:r w:rsidR="0082490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56.451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</w:t>
      </w:r>
      <w:r w:rsidR="0082490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2.979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/DT/</w:t>
      </w:r>
      <w:r w:rsidR="0082490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11.11.2025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16020056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D39FC8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                         Initiator</w:t>
      </w:r>
    </w:p>
    <w:p w14:paraId="02A5B2DF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</w:t>
      </w:r>
      <w:r w:rsidRPr="00C43A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PRIMAR</w:t>
      </w:r>
    </w:p>
    <w:p w14:paraId="29CBC81D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Soós Zoltán</w:t>
      </w:r>
    </w:p>
    <w:p w14:paraId="09C8D5BC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BC4591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C5B553" w14:textId="77777777" w:rsidR="00C43A2B" w:rsidRPr="00C43A2B" w:rsidRDefault="00C43A2B" w:rsidP="00C4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Referat de aprobare</w:t>
      </w:r>
    </w:p>
    <w:p w14:paraId="60CA0F7C" w14:textId="77777777" w:rsidR="00C43A2B" w:rsidRPr="00C43A2B" w:rsidRDefault="00C43A2B" w:rsidP="00C4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C0FC30" w14:textId="77777777" w:rsidR="00C43A2B" w:rsidRPr="00C43A2B" w:rsidRDefault="00C43A2B" w:rsidP="00C4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9785BF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bookmarkStart w:id="0" w:name="_Hlk528759698"/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bookmarkEnd w:id="0"/>
      <w:proofErr w:type="spellEnd"/>
    </w:p>
    <w:p w14:paraId="4FF2AEBA" w14:textId="42346C2B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„</w:t>
      </w:r>
      <w:bookmarkStart w:id="1" w:name="_Hlk212791677"/>
      <w:bookmarkStart w:id="2" w:name="_Hlk105497141"/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Modernizare strada </w:t>
      </w:r>
      <w:r w:rsidR="004769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Maramureș</w:t>
      </w:r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– </w:t>
      </w:r>
      <w:r w:rsidR="004769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SF/</w:t>
      </w:r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DALI</w:t>
      </w:r>
      <w:bookmarkEnd w:id="1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bookmarkEnd w:id="2"/>
    </w:p>
    <w:p w14:paraId="2C25F435" w14:textId="77777777" w:rsidR="00C43A2B" w:rsidRPr="00C43A2B" w:rsidRDefault="00C43A2B" w:rsidP="00C43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7166401" w14:textId="77777777" w:rsidR="00C43A2B" w:rsidRPr="00C43A2B" w:rsidRDefault="00C43A2B" w:rsidP="00C43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0A946E6" w14:textId="330233DA" w:rsidR="00C43A2B" w:rsidRPr="00C43A2B" w:rsidRDefault="00C43A2B" w:rsidP="0047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ab/>
      </w:r>
      <w:r w:rsidR="004769FA" w:rsidRPr="004769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>Obiectivul studiat face parte din categoria străzilor de categoria a IV-a, cu 2 benzi, în mediu urban.</w:t>
      </w:r>
      <w:r w:rsidR="004769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 xml:space="preserve"> </w:t>
      </w:r>
      <w:r w:rsidR="004769FA" w:rsidRPr="004769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>În prezent strada se află într-o stare tehnică neadecvată desfășurării traficului rutier și pietonal în condiții de siguranță și confort. Sistemul rutier este alcătuit pavele vibro presate.</w:t>
      </w:r>
      <w:r w:rsidRPr="00C43A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 xml:space="preserve"> .  </w:t>
      </w:r>
    </w:p>
    <w:p w14:paraId="0911C910" w14:textId="77777777" w:rsidR="00C43A2B" w:rsidRPr="00C43A2B" w:rsidRDefault="00C43A2B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</w:p>
    <w:p w14:paraId="0A5B26AF" w14:textId="77777777" w:rsidR="00C43A2B" w:rsidRPr="00C43A2B" w:rsidRDefault="00C43A2B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Situaţia existentă:</w:t>
      </w:r>
    </w:p>
    <w:p w14:paraId="13D8D375" w14:textId="0DF02F00" w:rsidR="004769FA" w:rsidRPr="004769FA" w:rsidRDefault="004769FA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4769F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Lungimea tronsonului studiat al străzii Maramureș este de 368m. </w:t>
      </w:r>
    </w:p>
    <w:p w14:paraId="0034E89A" w14:textId="77777777" w:rsidR="004769FA" w:rsidRPr="004769FA" w:rsidRDefault="004769FA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4769F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Tronsonul studiat este o prelungire a străzii Maramureș care la rândul ei pleacă din strada Transilvania. </w:t>
      </w:r>
    </w:p>
    <w:p w14:paraId="08CC1F29" w14:textId="77777777" w:rsidR="004769FA" w:rsidRPr="004769FA" w:rsidRDefault="004769FA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4769F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Strada se prezintă se prezintă cu sistem rutier tip pavaj, cu lățimea de 5,50 – 7,30 m. Scurgerea apelor pluviale este asigurată de gurile de scurgere ale canalizării pluviale. </w:t>
      </w:r>
    </w:p>
    <w:p w14:paraId="19D418C0" w14:textId="77777777" w:rsidR="004769FA" w:rsidRPr="004769FA" w:rsidRDefault="004769FA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4769F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Deficiențele constatate la fața locului: </w:t>
      </w:r>
    </w:p>
    <w:p w14:paraId="78C65015" w14:textId="3EAC47AC" w:rsidR="004769FA" w:rsidRPr="004769FA" w:rsidRDefault="004769FA" w:rsidP="004769F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‣ </w:t>
      </w:r>
      <w:r w:rsidRPr="004769F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elemente geometrice nesistematizate în plan și profil longitudinal; </w:t>
      </w:r>
    </w:p>
    <w:p w14:paraId="6AFB3E7C" w14:textId="17659E25" w:rsidR="004769FA" w:rsidRPr="004769FA" w:rsidRDefault="004769FA" w:rsidP="004769F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‣ </w:t>
      </w:r>
      <w:r w:rsidRPr="004769F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lipsa pantelor transversale; </w:t>
      </w:r>
    </w:p>
    <w:p w14:paraId="4398FF3A" w14:textId="6EBE02A8" w:rsidR="004769FA" w:rsidRPr="004769FA" w:rsidRDefault="004769FA" w:rsidP="004769F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‣ </w:t>
      </w:r>
      <w:r w:rsidRPr="004769F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regimul de scurgere al apelor deficitar, determinat de lipsa unui sistem rutier impermeabil; </w:t>
      </w:r>
    </w:p>
    <w:p w14:paraId="5F84285D" w14:textId="6D2925F4" w:rsidR="004769FA" w:rsidRPr="004769FA" w:rsidRDefault="004769FA" w:rsidP="004769F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‣ </w:t>
      </w:r>
      <w:r w:rsidRPr="004769F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intersecții neamenajate cu drumurile laterale de pământ sau pietruite; </w:t>
      </w:r>
    </w:p>
    <w:p w14:paraId="6C0D5EE2" w14:textId="1773F087" w:rsidR="004769FA" w:rsidRPr="004769FA" w:rsidRDefault="004769FA" w:rsidP="004769F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‣ </w:t>
      </w:r>
      <w:r w:rsidRPr="004769F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trotuarele cu un sistem rutier degradat; </w:t>
      </w:r>
    </w:p>
    <w:p w14:paraId="57FE01E8" w14:textId="55DF20FE" w:rsidR="004769FA" w:rsidRDefault="004769FA" w:rsidP="004769F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‣ </w:t>
      </w:r>
      <w:r w:rsidRPr="004769F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semnalizare rutieră insuficientă a drumului; </w:t>
      </w:r>
    </w:p>
    <w:p w14:paraId="253909D9" w14:textId="3F040A3A" w:rsidR="000C42B5" w:rsidRPr="004769FA" w:rsidRDefault="000C42B5" w:rsidP="004769F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ab/>
      </w:r>
      <w:r w:rsidRPr="00393F3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Conform HG 907/2018 proiectantul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prezintă</w:t>
      </w:r>
      <w:r w:rsidRPr="00393F3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două scenarii din care propune varianta optimă/recomandată care o supunem spre aprobare.</w:t>
      </w:r>
    </w:p>
    <w:p w14:paraId="2F49CBBC" w14:textId="77777777" w:rsidR="00C43A2B" w:rsidRPr="00C43A2B" w:rsidRDefault="00C43A2B" w:rsidP="00517D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D19B1A8" w14:textId="77777777" w:rsidR="00C43A2B" w:rsidRPr="00C43A2B" w:rsidRDefault="00C43A2B" w:rsidP="00C43A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Situaţia propusă:</w:t>
      </w:r>
    </w:p>
    <w:p w14:paraId="1E23D9C9" w14:textId="29BDB234" w:rsidR="009E5B5E" w:rsidRPr="009E5B5E" w:rsidRDefault="009E5B5E" w:rsidP="009E5B5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Obiectivul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principal al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proiectului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îl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reprezintă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îmbunătățirea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condițiilor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strada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Maramureș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amenajarea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căilor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comunicare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terestră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destinată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traficului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local, precum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traficului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pietonal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6066B0A3" w14:textId="77777777" w:rsidR="009E5B5E" w:rsidRPr="009E5B5E" w:rsidRDefault="009E5B5E" w:rsidP="009E5B5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Obiectivele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specifice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proiectului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5E933507" w14:textId="77777777" w:rsidR="009E5B5E" w:rsidRPr="009E5B5E" w:rsidRDefault="009E5B5E" w:rsidP="009E5B5E">
      <w:pPr>
        <w:numPr>
          <w:ilvl w:val="0"/>
          <w:numId w:val="8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îmbunătățirea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condițiilor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social –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economice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mediu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0664940" w14:textId="77777777" w:rsidR="009E5B5E" w:rsidRPr="009E5B5E" w:rsidRDefault="009E5B5E" w:rsidP="009E5B5E">
      <w:pPr>
        <w:numPr>
          <w:ilvl w:val="0"/>
          <w:numId w:val="8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infrastructurii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7F14F1D1" w14:textId="77777777" w:rsidR="009E5B5E" w:rsidRPr="009E5B5E" w:rsidRDefault="009E5B5E" w:rsidP="009E5B5E">
      <w:pPr>
        <w:numPr>
          <w:ilvl w:val="0"/>
          <w:numId w:val="8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infrastructurii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destinate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pietonilor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618DC966" w14:textId="77777777" w:rsidR="009E5B5E" w:rsidRPr="009E5B5E" w:rsidRDefault="009E5B5E" w:rsidP="009E5B5E">
      <w:pPr>
        <w:numPr>
          <w:ilvl w:val="0"/>
          <w:numId w:val="8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mobilității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forței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17742C3E" w14:textId="77777777" w:rsidR="009E5B5E" w:rsidRPr="009E5B5E" w:rsidRDefault="009E5B5E" w:rsidP="009E5B5E">
      <w:pPr>
        <w:numPr>
          <w:ilvl w:val="0"/>
          <w:numId w:val="8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îmbunătățirea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calității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zona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implementare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proiectului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reducerea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nivelului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zgomot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vehiculelor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aflate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); </w:t>
      </w:r>
    </w:p>
    <w:p w14:paraId="5ED2065C" w14:textId="77777777" w:rsidR="009E5B5E" w:rsidRPr="009E5B5E" w:rsidRDefault="009E5B5E" w:rsidP="009E5B5E">
      <w:pPr>
        <w:numPr>
          <w:ilvl w:val="0"/>
          <w:numId w:val="8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creșterea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speranței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viață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datorită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facilităților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bune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sănătate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reducerii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poluării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3A4AEE55" w14:textId="77777777" w:rsidR="009E5B5E" w:rsidRPr="009E5B5E" w:rsidRDefault="009E5B5E" w:rsidP="009E5B5E">
      <w:pPr>
        <w:numPr>
          <w:ilvl w:val="0"/>
          <w:numId w:val="8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reducerea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nivelului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expunere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poluarea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aerului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sonoră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oamenilor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zonă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•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obținerea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construcții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satisfacă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cerințele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actuale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prescrise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normativele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vigoare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67A616D5" w14:textId="77777777" w:rsidR="009E5B5E" w:rsidRPr="009E5B5E" w:rsidRDefault="009E5B5E" w:rsidP="009E5B5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9C6CF0E" w14:textId="77777777" w:rsidR="009E5B5E" w:rsidRPr="009E5B5E" w:rsidRDefault="009E5B5E" w:rsidP="009E5B5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Aceste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obiective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pot fi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atinse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0B023896" w14:textId="77777777" w:rsidR="009E5B5E" w:rsidRPr="009E5B5E" w:rsidRDefault="009E5B5E" w:rsidP="009E5B5E">
      <w:pPr>
        <w:numPr>
          <w:ilvl w:val="0"/>
          <w:numId w:val="9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reabilitarea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părții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carosabile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6F418691" w14:textId="77777777" w:rsidR="009E5B5E" w:rsidRPr="009E5B5E" w:rsidRDefault="009E5B5E" w:rsidP="009E5B5E">
      <w:pPr>
        <w:numPr>
          <w:ilvl w:val="0"/>
          <w:numId w:val="9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amenajarea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trotuarelor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precum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amenajarea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acceselor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4BC1D341" w14:textId="312944C5" w:rsidR="009E5B5E" w:rsidRPr="009E5B5E" w:rsidRDefault="009E5B5E" w:rsidP="009E5B5E">
      <w:pPr>
        <w:numPr>
          <w:ilvl w:val="0"/>
          <w:numId w:val="9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colectarea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apelor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pluviale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pe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partea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carosabilă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evacuarea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lor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emisari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gurilor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scurgere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canalizări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pluviale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existente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65D24D70" w14:textId="77777777" w:rsidR="009E5B5E" w:rsidRPr="009E5B5E" w:rsidRDefault="009E5B5E" w:rsidP="009E5B5E">
      <w:pPr>
        <w:numPr>
          <w:ilvl w:val="0"/>
          <w:numId w:val="10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realizarea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semnalizării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4FF19FF2" w14:textId="77777777" w:rsidR="009E5B5E" w:rsidRPr="009E5B5E" w:rsidRDefault="009E5B5E" w:rsidP="009E5B5E">
      <w:pPr>
        <w:numPr>
          <w:ilvl w:val="0"/>
          <w:numId w:val="10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iluminatului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public; </w:t>
      </w:r>
    </w:p>
    <w:p w14:paraId="0391F417" w14:textId="77777777" w:rsidR="009E5B5E" w:rsidRPr="009E5B5E" w:rsidRDefault="009E5B5E" w:rsidP="009E5B5E">
      <w:pPr>
        <w:numPr>
          <w:ilvl w:val="0"/>
          <w:numId w:val="10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canalizprii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tehnice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tubulatura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fibrăoptică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114DBC6C" w14:textId="77777777" w:rsidR="009E5B5E" w:rsidRDefault="009E5B5E" w:rsidP="009E5B5E">
      <w:pPr>
        <w:numPr>
          <w:ilvl w:val="0"/>
          <w:numId w:val="10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amenajarea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intersecților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străzile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adiacente</w:t>
      </w:r>
      <w:proofErr w:type="spellEnd"/>
      <w:r w:rsidRPr="009E5B5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726F18C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0D40E1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CONCLUZIILE EXPERTIZEI TEHNICE </w:t>
      </w:r>
    </w:p>
    <w:p w14:paraId="337EDA58" w14:textId="14360740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Clasa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risc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seismic; </w:t>
      </w:r>
    </w:p>
    <w:p w14:paraId="248B3D4F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Strada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studiată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încadrează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clasa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risc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seismic III –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corespunzând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construcțiilor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care sunt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așteptate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degradări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structurale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care nu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afectează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semnificativ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siguranța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structurală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care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degradările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elementelor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nestructurale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pot fi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importante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CBBC34A" w14:textId="77777777" w:rsidR="00E66F59" w:rsidRPr="00E66F59" w:rsidRDefault="00E66F59" w:rsidP="00E66F59">
      <w:pPr>
        <w:numPr>
          <w:ilvl w:val="0"/>
          <w:numId w:val="12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Prezentarea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două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soluții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intervenție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1A3F9B38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53262B4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Soluțiile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reabilitarea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existente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drumului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stării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tehnice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actuale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funcție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zestrea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existentă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traficul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perspectivă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49013F13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PARTEA CAROSABILĂ: </w:t>
      </w:r>
    </w:p>
    <w:p w14:paraId="4FDD91C5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Varianta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1 –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semi rigid: </w:t>
      </w:r>
    </w:p>
    <w:p w14:paraId="022E128E" w14:textId="77777777" w:rsidR="00E66F59" w:rsidRPr="00E66F59" w:rsidRDefault="00E66F59" w:rsidP="00E66F59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desfacerea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sistemului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existent; </w:t>
      </w:r>
    </w:p>
    <w:p w14:paraId="3C8A78D9" w14:textId="77777777" w:rsidR="00E66F59" w:rsidRPr="00E66F59" w:rsidRDefault="00E66F59" w:rsidP="00E66F59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săpătură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generală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cota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-70 cm; </w:t>
      </w:r>
    </w:p>
    <w:p w14:paraId="274AFD92" w14:textId="77777777" w:rsidR="00E66F59" w:rsidRPr="00E66F59" w:rsidRDefault="00E66F59" w:rsidP="00E66F59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10 cm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formă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conform STAS 6400-84 SR EN 13242+A1:2008; </w:t>
      </w:r>
    </w:p>
    <w:p w14:paraId="02EE8144" w14:textId="77777777" w:rsidR="00E66F59" w:rsidRPr="00E66F59" w:rsidRDefault="00E66F59" w:rsidP="00E66F59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30 cm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fundație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conform STAS 6400-84 SR EN 13242+A1:2008; </w:t>
      </w:r>
    </w:p>
    <w:p w14:paraId="12E1BC29" w14:textId="77777777" w:rsidR="00E66F59" w:rsidRPr="00E66F59" w:rsidRDefault="00E66F59" w:rsidP="00E66F59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20cm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bază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piatră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spată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amestec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optimal(</w:t>
      </w:r>
      <w:proofErr w:type="gram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STAS 6400-84 SR EN 13242+A1:2008); </w:t>
      </w:r>
    </w:p>
    <w:p w14:paraId="78FC3C0C" w14:textId="77777777" w:rsidR="00E66F59" w:rsidRPr="00E66F59" w:rsidRDefault="00E66F59" w:rsidP="00E66F59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6 cm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legătură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binder BAD22,4 leg 50/70 conform AND605/2016; </w:t>
      </w:r>
    </w:p>
    <w:p w14:paraId="7F989051" w14:textId="77777777" w:rsidR="00E66F59" w:rsidRPr="00E66F59" w:rsidRDefault="00E66F59" w:rsidP="00E66F59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4 cm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uzură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asfaltic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modificat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MAS16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rul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50/70 conform AND605/2016. </w:t>
      </w:r>
    </w:p>
    <w:p w14:paraId="1AE56C4A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E7805E8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Varianta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2 –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rigid: </w:t>
      </w:r>
    </w:p>
    <w:p w14:paraId="0D8789E0" w14:textId="77777777" w:rsidR="00E66F59" w:rsidRPr="00E66F59" w:rsidRDefault="00E66F59" w:rsidP="00E66F59">
      <w:pPr>
        <w:numPr>
          <w:ilvl w:val="0"/>
          <w:numId w:val="14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desfacerea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sistemului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existent; </w:t>
      </w:r>
    </w:p>
    <w:p w14:paraId="23C0FBC4" w14:textId="77777777" w:rsidR="00E66F59" w:rsidRPr="00E66F59" w:rsidRDefault="00E66F59" w:rsidP="00E66F59">
      <w:pPr>
        <w:numPr>
          <w:ilvl w:val="0"/>
          <w:numId w:val="14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săpătură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generală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cota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-65 cm; </w:t>
      </w:r>
    </w:p>
    <w:p w14:paraId="3D875A2E" w14:textId="77777777" w:rsidR="00E66F59" w:rsidRPr="00E66F59" w:rsidRDefault="00E66F59" w:rsidP="00E66F59">
      <w:pPr>
        <w:numPr>
          <w:ilvl w:val="0"/>
          <w:numId w:val="14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10 cm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forma din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pietruirea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recuperata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eventual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aport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conform STAS 12253; </w:t>
      </w:r>
    </w:p>
    <w:p w14:paraId="0C9B7799" w14:textId="77777777" w:rsidR="00E66F59" w:rsidRPr="00E66F59" w:rsidRDefault="00E66F59" w:rsidP="00E66F59">
      <w:pPr>
        <w:numPr>
          <w:ilvl w:val="0"/>
          <w:numId w:val="14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30 cm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conform STAS 6400-84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SR EN 13242+A1:2010/C91:2022; </w:t>
      </w:r>
    </w:p>
    <w:p w14:paraId="4347D6BD" w14:textId="77777777" w:rsidR="00E66F59" w:rsidRPr="00E66F59" w:rsidRDefault="00E66F59" w:rsidP="00E66F59">
      <w:pPr>
        <w:numPr>
          <w:ilvl w:val="0"/>
          <w:numId w:val="14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Hârtie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Kraft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folie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polietilena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3E1E77DC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50E6156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605E64E" w14:textId="77777777" w:rsidR="00E66F59" w:rsidRPr="00E66F59" w:rsidRDefault="00E66F59" w:rsidP="00E66F59">
      <w:pPr>
        <w:numPr>
          <w:ilvl w:val="0"/>
          <w:numId w:val="14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2 cm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39532489" w14:textId="16512F0A" w:rsidR="00E66F59" w:rsidRPr="00E66F59" w:rsidRDefault="00E66F59" w:rsidP="00E66F59">
      <w:pPr>
        <w:numPr>
          <w:ilvl w:val="0"/>
          <w:numId w:val="14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20 cm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BCR4.0 conform SR 183-1/1995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STAS 6400; </w:t>
      </w:r>
    </w:p>
    <w:p w14:paraId="45AD6ABE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structura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rutiera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supla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28E4E619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705C1636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grosimea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îmbrăcămintei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asfaltice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etapizata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putându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realiza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multe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straturi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17CCFA40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greșelile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pot fi remediate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ușor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ieftin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sistemelor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rigide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2DA91AA1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remedierea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defecțiunilor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suprafață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face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mult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ușor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local. </w:t>
      </w:r>
    </w:p>
    <w:p w14:paraId="4B6F60DD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valoare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investiție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mica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sistemelor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rigide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0AE3D7FA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rularea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silențioasă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neexistând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rosturi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precum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dalele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61E1558E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 se pot da 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folosință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scurt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1C9C0A38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 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intervențiilor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investițiilor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instalațiile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subterane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putea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face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tăierea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decaparea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strict pe zona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intervenție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2940D3D2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370AF216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temperaturi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ridicate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apar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deformații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părții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carosabile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39F604D1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Prepararea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betonului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asfaltic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produce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emana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noxe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atmosfera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2E23A310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posibilitatea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apariției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degradărilor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asfaltica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rosturile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longitudinale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daca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nu sunt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tratate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corespunzător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faza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28336E30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Durata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serviciu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mica (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numai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10-15 ani)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îmbrăcămintei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(20-30 ani). </w:t>
      </w:r>
    </w:p>
    <w:p w14:paraId="5816E4F4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Durata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normală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funcționare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conform H.G. 2.139/30.11.2004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25 </w:t>
      </w:r>
      <w:proofErr w:type="gram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ani</w:t>
      </w:r>
      <w:proofErr w:type="gram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15A435B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structura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rutiera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rigida </w:t>
      </w:r>
    </w:p>
    <w:p w14:paraId="7ED69DF2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0A764D59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atestă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rezistențe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mecanice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urmare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pretează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drumuri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foarte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intens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7781F4B8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sunt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rezistente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uzură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acțiunea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agenților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atmosferici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indicate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regiuni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climat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umed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4F96292F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culoare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deschisă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prezintă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vizibilitate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permite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sigură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diferite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condiții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nefavorabile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noaptea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ploaie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ceață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etc.); </w:t>
      </w:r>
    </w:p>
    <w:p w14:paraId="4EB6D11B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temperaturi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ridicate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înconjurător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sub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acțiunea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traficului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chiar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zonele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frânări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accelerări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dese, nu sunt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sensibile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deformații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văluriri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făgașe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), cum 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constată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uneori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îmbrăcăminţilor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bituminoase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680DB43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au un grad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rugozitate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ridicat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asigurând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chiar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condiții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umezire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suprafeței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viteze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siguranță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28688D1B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nu sunt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atacate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carburanți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lubrifianți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indicate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locuri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parcare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staționare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autovehiculelor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4641D1A8" w14:textId="1542B256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permit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folosirea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mare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măsură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materialelor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locale </w:t>
      </w:r>
    </w:p>
    <w:p w14:paraId="6614EEEC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sunt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avantajoase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punct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energetic,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consum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specific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energie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50…90 %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mic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îmbrăcăminţile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bituminoase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4C1ECC38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pot fi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realizate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durate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relativ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ridicate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(20…30 ani),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chiar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intens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48D5D2E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parte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dintre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defecțiunile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apar (cum sunt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fisurile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crăpăturile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decolmatarea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rosturilor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exfolierea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suprafeței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rulare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) nu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deranjează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desfășurarea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normală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circulației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autovehiculelor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prima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fază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evoluției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C7412E0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3C8993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cheltuielile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totale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întreținere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lor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reduse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aferente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soluțiilor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rigide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aceeași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perioadă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același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intens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3769A68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780E3EA0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cheltuielile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inițiale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construcție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relativ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5857ED4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posibilitățile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ranforsare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structurilor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îmbrăcăminţi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rigide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adaptarea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lor la un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sporit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impun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tehnologii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complexe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7D5F6AD8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existența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rosturilor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transversale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deranjează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circulația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autovehiculelor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atât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datorită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colmatării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exces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mastic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bituminos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cât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datorită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eventualelor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tasări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dalelor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provocate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neuniformitatea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capacității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portante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fundare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de-a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lungul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drumului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Din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cauza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rigidității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dalelor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îmbrăcăminţile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nu pot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urma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deformațiile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straturilor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fundație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iar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tasări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inegale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fundație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dalele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fisurează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degradându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-se; </w:t>
      </w:r>
    </w:p>
    <w:p w14:paraId="5092ECE2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defecțiunile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care pot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apară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cauza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eventuale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greșeli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subdimensionare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elimină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foarte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cheltuieli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însemnate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2F96833A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nu 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betonul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atestă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rezistențe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mecanice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corespunzătoare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regulă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3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săptămâni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); </w:t>
      </w:r>
    </w:p>
    <w:p w14:paraId="3C351BD7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condițiilor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normale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iarnă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impune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metode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acționare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anevoioase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nu 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recomandă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utilizarea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fondanților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chimici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deszăpezire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combaterea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poleiului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C79E3CA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nu 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pretează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ameliorări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progresive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consolidări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succesive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funcție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necesitățile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impuse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99A8CBA" w14:textId="65EAFAA5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necesară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uneori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construirea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variante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circulația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curentă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care nu 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desfășura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normal pe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sectorul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drum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timpul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execuției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îmbrăcămintei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9159809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C764A4A" w14:textId="77777777" w:rsidR="00E66F59" w:rsidRPr="00E66F59" w:rsidRDefault="00E66F59" w:rsidP="00E66F59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Expertul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Tehnic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recomandă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VARIANTA 1,</w:t>
      </w:r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multiple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tehnice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cum </w:t>
      </w:r>
      <w:proofErr w:type="spellStart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E66F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fi: </w:t>
      </w:r>
    </w:p>
    <w:p w14:paraId="110CDB7E" w14:textId="77777777" w:rsidR="00E66F59" w:rsidRPr="00E66F59" w:rsidRDefault="00E66F59" w:rsidP="00E66F59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Grosimea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asfaltice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etapizată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54D25C0" w14:textId="77777777" w:rsidR="00E66F59" w:rsidRPr="00E66F59" w:rsidRDefault="00E66F59" w:rsidP="00E66F59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Capacitatea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portantă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crește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progresiv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investiții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etapizate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6BADFA55" w14:textId="77777777" w:rsidR="00E66F59" w:rsidRPr="00E66F59" w:rsidRDefault="00E66F59" w:rsidP="00E66F59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Greșelile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pot fi remediate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ușor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față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îmbrăcămințile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C6988F1" w14:textId="77777777" w:rsidR="00E66F59" w:rsidRPr="00E66F59" w:rsidRDefault="00E66F59" w:rsidP="00E66F59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costuri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reduse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47B734FB" w14:textId="77777777" w:rsidR="00E66F59" w:rsidRPr="00E66F59" w:rsidRDefault="00E66F59" w:rsidP="00E66F59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prezintă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confort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rulare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mare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îmbrăcămințile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lipsa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rosturilor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); </w:t>
      </w:r>
    </w:p>
    <w:p w14:paraId="5A785A32" w14:textId="77777777" w:rsidR="00E66F59" w:rsidRPr="00E66F59" w:rsidRDefault="00E66F59" w:rsidP="00E66F59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se pot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realiza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trasee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conțin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raze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mici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respectiv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supralărgiri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fără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necesita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rosturi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calea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curentă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calea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curbă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6292846" w14:textId="77777777" w:rsidR="00E66F59" w:rsidRPr="00E66F59" w:rsidRDefault="00E66F59" w:rsidP="00E66F59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rugozitatea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suprafeței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sporită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tratamente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bituminoase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asigurându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-se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circulația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declivități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valori</w:t>
      </w:r>
      <w:proofErr w:type="spellEnd"/>
      <w:r w:rsidRPr="00E66F5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7-9%.</w:t>
      </w:r>
      <w:r w:rsidRPr="00E66F59">
        <w:rPr>
          <w:rFonts w:ascii="Times New Roman" w:eastAsia="Calibri" w:hAnsi="Times New Roman" w:cs="Times New Roman"/>
          <w:color w:val="EE0000"/>
          <w:kern w:val="0"/>
          <w:sz w:val="24"/>
          <w:szCs w:val="24"/>
          <w:lang w:val="en-US"/>
          <w14:ligatures w14:val="none"/>
        </w:rPr>
        <w:t xml:space="preserve"> </w:t>
      </w:r>
    </w:p>
    <w:p w14:paraId="0C07FE91" w14:textId="77777777" w:rsidR="009E5B5E" w:rsidRPr="009E5B5E" w:rsidRDefault="009E5B5E" w:rsidP="009E5B5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1A27060" w14:textId="6E423933" w:rsidR="00C43A2B" w:rsidRDefault="00C43A2B" w:rsidP="009E5B5E">
      <w:pPr>
        <w:spacing w:after="5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Principalii indicatori tehnico-economici aferenţi obiectului de investiţii</w:t>
      </w:r>
    </w:p>
    <w:p w14:paraId="0970CFE1" w14:textId="77777777" w:rsidR="004F47B5" w:rsidRPr="00C43A2B" w:rsidRDefault="004F47B5" w:rsidP="00C43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2FBDF029" w14:textId="48669F7C" w:rsidR="00C43A2B" w:rsidRPr="00C32DBB" w:rsidRDefault="00C43A2B" w:rsidP="004F47B5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bookmarkStart w:id="3" w:name="_Hlk212791881"/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Valoarea totală a investiţiei cu detalierea pe structura devizului general </w:t>
      </w:r>
    </w:p>
    <w:p w14:paraId="7438ECA4" w14:textId="7DF70623" w:rsidR="004F47B5" w:rsidRPr="00C32DBB" w:rsidRDefault="004F47B5" w:rsidP="004F47B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Valoarea totală a investiţiei este de </w:t>
      </w:r>
      <w:r w:rsidR="00C32DBB"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1.426.413,15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lei</w:t>
      </w:r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la care se adaugă TVA</w:t>
      </w:r>
      <w:r w:rsidR="00517DB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respectiv </w:t>
      </w:r>
      <w:r w:rsidR="00517DBC" w:rsidRPr="00517D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1.723.571,92 lei</w:t>
      </w:r>
      <w:r w:rsidR="00517DB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TVA inclus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03039034" w14:textId="74431C2C" w:rsidR="004F47B5" w:rsidRPr="00C32DBB" w:rsidRDefault="004F47B5" w:rsidP="004F47B5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din care C+M  </w:t>
      </w:r>
      <w:r w:rsidR="00C32DBB"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897.400,00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lei</w:t>
      </w:r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la care se adaugă TVA</w:t>
      </w:r>
      <w:r w:rsidR="00517DB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respectiv </w:t>
      </w:r>
      <w:r w:rsidR="00517DBC" w:rsidRPr="00517D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1.085</w:t>
      </w:r>
      <w:r w:rsidR="00517D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="00517DBC" w:rsidRPr="00517D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854,00 lei</w:t>
      </w:r>
      <w:r w:rsidR="00517DB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TVA inclus</w:t>
      </w:r>
    </w:p>
    <w:bookmarkEnd w:id="3"/>
    <w:p w14:paraId="038CA665" w14:textId="77777777" w:rsidR="004F47B5" w:rsidRDefault="004F47B5" w:rsidP="004F47B5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o-RO"/>
          <w14:ligatures w14:val="none"/>
        </w:rPr>
      </w:pPr>
    </w:p>
    <w:p w14:paraId="1541838C" w14:textId="77777777" w:rsidR="00E66F59" w:rsidRDefault="00E66F59" w:rsidP="004F47B5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o-RO"/>
          <w14:ligatures w14:val="none"/>
        </w:rPr>
      </w:pPr>
    </w:p>
    <w:p w14:paraId="445EA2BD" w14:textId="77777777" w:rsidR="00E66F59" w:rsidRDefault="00E66F59" w:rsidP="004F47B5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o-RO"/>
          <w14:ligatures w14:val="none"/>
        </w:rPr>
      </w:pPr>
    </w:p>
    <w:p w14:paraId="7E30FD6E" w14:textId="77777777" w:rsidR="00E66F59" w:rsidRDefault="00E66F59" w:rsidP="004F47B5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o-RO"/>
          <w14:ligatures w14:val="none"/>
        </w:rPr>
      </w:pPr>
    </w:p>
    <w:p w14:paraId="48298C6F" w14:textId="77777777" w:rsidR="00E66F59" w:rsidRPr="009E5B5E" w:rsidRDefault="00E66F59" w:rsidP="004F47B5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o-RO"/>
          <w14:ligatures w14:val="none"/>
        </w:rPr>
      </w:pPr>
    </w:p>
    <w:p w14:paraId="1A7B8604" w14:textId="12F014D0" w:rsidR="00C43A2B" w:rsidRPr="006D3F5B" w:rsidRDefault="00C43A2B" w:rsidP="004F47B5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6D3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Capacităţi: 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Obiectivul de investiţii are următoarele caracteristici:</w:t>
      </w:r>
    </w:p>
    <w:p w14:paraId="5F4E4D19" w14:textId="59AA3A35" w:rsidR="00C43A2B" w:rsidRPr="006D3F5B" w:rsidRDefault="00C43A2B" w:rsidP="00C43A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_Hlk212791915"/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Lungime drum totală                    =      </w:t>
      </w:r>
      <w:r w:rsidR="006D3F5B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68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F096DD" w14:textId="592434EF" w:rsidR="00C43A2B" w:rsidRPr="006D3F5B" w:rsidRDefault="00C43A2B" w:rsidP="00C43A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Suprafaţa carosabilă amenajată    =   </w:t>
      </w:r>
      <w:r w:rsidR="006D3F5B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2.239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mp.</w:t>
      </w:r>
    </w:p>
    <w:p w14:paraId="7DD893DE" w14:textId="067E9C07" w:rsidR="00C43A2B" w:rsidRPr="006D3F5B" w:rsidRDefault="00C43A2B" w:rsidP="00C43A2B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Suprafață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trotuare                          =     </w:t>
      </w:r>
      <w:r w:rsidR="006D3F5B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526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p.</w:t>
      </w:r>
    </w:p>
    <w:p w14:paraId="78ADA7F4" w14:textId="77777777" w:rsidR="00C43A2B" w:rsidRPr="006D3F5B" w:rsidRDefault="00C43A2B" w:rsidP="00C43A2B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    Iluminat public și rețea FO</w:t>
      </w:r>
    </w:p>
    <w:bookmarkEnd w:id="4"/>
    <w:p w14:paraId="391122AB" w14:textId="77777777" w:rsidR="00C43A2B" w:rsidRDefault="00C43A2B" w:rsidP="00C43A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it-IT"/>
          <w14:ligatures w14:val="none"/>
        </w:rPr>
      </w:pPr>
    </w:p>
    <w:p w14:paraId="20A7585A" w14:textId="77777777" w:rsidR="00E66F59" w:rsidRPr="009E5B5E" w:rsidRDefault="00E66F59" w:rsidP="00C43A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it-IT"/>
          <w14:ligatures w14:val="none"/>
        </w:rPr>
      </w:pPr>
    </w:p>
    <w:p w14:paraId="616BCAAB" w14:textId="09AE62C1" w:rsidR="00C43A2B" w:rsidRPr="006D3F5B" w:rsidRDefault="00C43A2B" w:rsidP="00C43A2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ab/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cele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prezentate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propunem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spre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Consiliului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Local Municipal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-Mureş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Documentația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r w:rsidRPr="006D3F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indicatorii tehnico-economici, conform D.A.L.I. anexat, pentru obiectivul de investiţii </w:t>
      </w:r>
      <w:r w:rsidRPr="006D3F5B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„</w:t>
      </w:r>
      <w:r w:rsidR="006D3F5B" w:rsidRPr="006D3F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D3F5B" w:rsidRPr="006D3F5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Modernizare strada Maramureș – SF/DALI</w:t>
      </w:r>
      <w:r w:rsidRPr="006D3F5B"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  <w:t>”.</w:t>
      </w:r>
    </w:p>
    <w:p w14:paraId="77694C94" w14:textId="77777777" w:rsidR="00C43A2B" w:rsidRDefault="00C43A2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F82E11B" w14:textId="77777777" w:rsidR="00E66F59" w:rsidRDefault="00E66F59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AC57E6A" w14:textId="77777777" w:rsidR="00E66F59" w:rsidRPr="00C43A2B" w:rsidRDefault="00E66F59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DABB657" w14:textId="77777777" w:rsidR="00C43A2B" w:rsidRPr="00C43A2B" w:rsidRDefault="00C43A2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F7EE2B9" w14:textId="4C574E6A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</w:t>
      </w:r>
      <w:proofErr w:type="spellStart"/>
      <w:proofErr w:type="gramStart"/>
      <w:r w:rsidR="000A6219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Viceprimar</w:t>
      </w:r>
      <w:proofErr w:type="spellEnd"/>
      <w:r w:rsidR="000A6219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,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proofErr w:type="gram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="000A621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proofErr w:type="gramStart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</w:t>
      </w:r>
      <w:proofErr w:type="gramEnd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exec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utiv</w:t>
      </w:r>
      <w:proofErr w:type="spellEnd"/>
    </w:p>
    <w:p w14:paraId="21CCB91D" w14:textId="24238E22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</w:t>
      </w:r>
      <w:proofErr w:type="spellStart"/>
      <w:r w:rsidR="000A621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Călin</w:t>
      </w:r>
      <w:proofErr w:type="spellEnd"/>
      <w:r w:rsidR="000A621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="000A621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Moldovan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 w:rsidR="000A621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ing.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Racz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Lucian</w:t>
      </w:r>
    </w:p>
    <w:p w14:paraId="45E64236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4B4DBE8" w14:textId="77777777" w:rsidR="00C43A2B" w:rsidRDefault="00C43A2B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EF3B93F" w14:textId="77777777" w:rsidR="000A6219" w:rsidRPr="00C43A2B" w:rsidRDefault="000A6219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9650D0D" w14:textId="77777777" w:rsid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CDBE9C4" w14:textId="77777777" w:rsidR="00E66F59" w:rsidRDefault="00E66F59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548832D" w14:textId="77777777" w:rsidR="00E66F59" w:rsidRPr="00C43A2B" w:rsidRDefault="00E66F59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4B28749" w14:textId="15908D09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Aviz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 w:rsidR="00E66F5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Aviz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</w:p>
    <w:p w14:paraId="6FFCD402" w14:textId="7D0B482C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DIRECTOR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Direcția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Economică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 SPADP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</w:t>
      </w:r>
    </w:p>
    <w:p w14:paraId="36D33719" w14:textId="77777777" w:rsid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ec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Anca Fodor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ing.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Florian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Moldovan   </w:t>
      </w:r>
    </w:p>
    <w:p w14:paraId="11597075" w14:textId="77777777" w:rsidR="006D3F5B" w:rsidRDefault="006D3F5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08C11C8" w14:textId="77777777" w:rsidR="006D3F5B" w:rsidRDefault="00C43A2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</w:t>
      </w:r>
    </w:p>
    <w:p w14:paraId="60774F03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DC2CE52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0A4E59C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FB3A62E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C6B6DEF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694316F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38E0667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202203D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E05D546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1F2A78A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1B6C01E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8BFD0F3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A4CF122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10BA7BF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390F925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4E8EACD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1C59196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5B25E9D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319293B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3B4E80F" w14:textId="77777777" w:rsidR="00E66F59" w:rsidRDefault="00E66F59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8106ECF" w14:textId="77777777" w:rsidR="00517DBC" w:rsidRDefault="00517DBC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07456F1" w14:textId="7153751B" w:rsidR="00C43A2B" w:rsidRPr="00C43A2B" w:rsidRDefault="00C43A2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A37FB53" w14:textId="77777777" w:rsidR="00C43A2B" w:rsidRPr="00C43A2B" w:rsidRDefault="00C43A2B" w:rsidP="00C43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</w:pPr>
    </w:p>
    <w:p w14:paraId="2D893172" w14:textId="1FBA16CB" w:rsidR="00C43A2B" w:rsidRPr="006D3F5B" w:rsidRDefault="00C43A2B" w:rsidP="006D3F5B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33AAE6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lastRenderedPageBreak/>
        <w:t xml:space="preserve">ROMÂNIA      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               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Proiect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</w:p>
    <w:p w14:paraId="7D41133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JUDEŢUL MUREŞ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                                                                                            </w:t>
      </w:r>
      <w:proofErr w:type="gram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(</w:t>
      </w:r>
      <w:proofErr w:type="spellStart"/>
      <w:proofErr w:type="gram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nu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produce efecte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juridice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) *</w:t>
      </w:r>
    </w:p>
    <w:p w14:paraId="448AD324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CONSILIUL LOCAL MUNICIPAL TÂRGU MUREŞ </w:t>
      </w:r>
    </w:p>
    <w:p w14:paraId="1CD2D270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Iniţiator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proofErr w:type="gram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PRIMAR</w:t>
      </w:r>
      <w:proofErr w:type="gramEnd"/>
    </w:p>
    <w:p w14:paraId="5EDFDBAB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So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ós Zoltán</w:t>
      </w:r>
    </w:p>
    <w:p w14:paraId="4CFB05D0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51ADC78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</w:p>
    <w:p w14:paraId="0288D49E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H O T Ă R Â R E A    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nr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. ______</w:t>
      </w:r>
    </w:p>
    <w:p w14:paraId="56516FE3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D3E440B" w14:textId="2C8CB709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din _____________________ 202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5</w:t>
      </w:r>
    </w:p>
    <w:p w14:paraId="28C505AE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es-ES"/>
          <w14:ligatures w14:val="none"/>
        </w:rPr>
      </w:pPr>
    </w:p>
    <w:p w14:paraId="2977BA15" w14:textId="77777777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-  </w:t>
      </w:r>
    </w:p>
    <w:p w14:paraId="712A713F" w14:textId="77777777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</w:p>
    <w:p w14:paraId="044771E1" w14:textId="6F52A72A" w:rsidR="00C43A2B" w:rsidRPr="00C43A2B" w:rsidRDefault="009B07B5" w:rsidP="004F47B5">
      <w:pPr>
        <w:widowControl w:val="0"/>
        <w:tabs>
          <w:tab w:val="left" w:pos="-720"/>
        </w:tabs>
        <w:suppressAutoHyphens/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                    </w:t>
      </w:r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„</w:t>
      </w:r>
      <w:r w:rsidRPr="009F6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Modernizare strada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Maramureș</w:t>
      </w:r>
      <w:r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SF/</w:t>
      </w:r>
      <w:r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DALI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r w:rsidR="00C43A2B" w:rsidRPr="00C43A2B">
        <w:rPr>
          <w:rFonts w:ascii="Times New Roman" w:eastAsia="Times New Roman" w:hAnsi="Times New Roman" w:cs="Times New Roman"/>
          <w:iCs/>
          <w:spacing w:val="-2"/>
          <w:kern w:val="0"/>
          <w:sz w:val="20"/>
          <w:szCs w:val="20"/>
          <w:lang w:val="es-ES"/>
          <w14:ligatures w14:val="none"/>
        </w:rPr>
        <w:tab/>
      </w:r>
    </w:p>
    <w:p w14:paraId="43E87F1C" w14:textId="77777777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</w:p>
    <w:p w14:paraId="74FB59C8" w14:textId="77777777" w:rsidR="004F47B5" w:rsidRDefault="004F47B5" w:rsidP="004F47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</w:p>
    <w:p w14:paraId="20645F55" w14:textId="44A47A79" w:rsidR="00C43A2B" w:rsidRPr="00C43A2B" w:rsidRDefault="00C43A2B" w:rsidP="004F47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:</w:t>
      </w:r>
    </w:p>
    <w:p w14:paraId="45A9FA8C" w14:textId="13594399" w:rsidR="00C43A2B" w:rsidRPr="009D3D83" w:rsidRDefault="00C43A2B" w:rsidP="004F47B5">
      <w:pPr>
        <w:widowControl w:val="0"/>
        <w:numPr>
          <w:ilvl w:val="0"/>
          <w:numId w:val="3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referatul de aprobare nr.</w:t>
      </w:r>
      <w:r w:rsidR="0082490F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82490F" w:rsidRPr="0082490F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56.451</w:t>
      </w:r>
      <w:r w:rsidRPr="0082490F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/</w:t>
      </w:r>
      <w:r w:rsidR="0082490F" w:rsidRPr="0082490F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2</w:t>
      </w:r>
      <w:r w:rsidR="0082490F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14:ligatures w14:val="none"/>
        </w:rPr>
        <w:t>.979</w:t>
      </w:r>
      <w:r w:rsidRPr="00C43A2B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14:ligatures w14:val="none"/>
        </w:rPr>
        <w:t>/DT/</w:t>
      </w:r>
      <w:r w:rsidR="0082490F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14:ligatures w14:val="none"/>
        </w:rPr>
        <w:t>11.11.2025</w:t>
      </w:r>
      <w:r w:rsidRPr="00C43A2B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inițiat de Primar prin Direcţia Tehnică</w:t>
      </w:r>
      <w:bookmarkStart w:id="5" w:name="_Hlk2852973"/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bookmarkStart w:id="6" w:name="_Hlk105497324"/>
      <w:bookmarkStart w:id="7" w:name="_Hlk105497167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„</w:t>
      </w:r>
      <w:r w:rsidR="009F6363" w:rsidRPr="009F6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F6363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Modernizare strada </w:t>
      </w:r>
      <w:r w:rsidR="009F6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Maramureș</w:t>
      </w:r>
      <w:r w:rsidR="009F6363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– </w:t>
      </w:r>
      <w:r w:rsidR="009F6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SF/</w:t>
      </w:r>
      <w:r w:rsidR="009F6363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DALI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bookmarkEnd w:id="6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0"/>
          <w:szCs w:val="20"/>
          <w:lang w:val="es-ES"/>
          <w14:ligatures w14:val="none"/>
        </w:rPr>
        <w:tab/>
      </w:r>
    </w:p>
    <w:p w14:paraId="768C1C97" w14:textId="77777777" w:rsidR="009D3D83" w:rsidRDefault="009D3D83" w:rsidP="009D3D83">
      <w:pPr>
        <w:widowControl w:val="0"/>
        <w:numPr>
          <w:ilvl w:val="0"/>
          <w:numId w:val="3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juridice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contencios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administrativ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administrație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publică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locală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7831C75C" w14:textId="77777777" w:rsidR="009D3D83" w:rsidRDefault="009D3D83" w:rsidP="009D3D83">
      <w:pPr>
        <w:widowControl w:val="0"/>
        <w:numPr>
          <w:ilvl w:val="0"/>
          <w:numId w:val="3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Arhitect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șef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3E50E115" w14:textId="28BA1407" w:rsidR="009D3D83" w:rsidRPr="00C43A2B" w:rsidRDefault="009D3D83" w:rsidP="009D3D83">
      <w:pPr>
        <w:widowControl w:val="0"/>
        <w:numPr>
          <w:ilvl w:val="0"/>
          <w:numId w:val="3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comisiilor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din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cadrul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Consiliului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local al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Municipiului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Mureș</w:t>
      </w:r>
      <w:proofErr w:type="spellEnd"/>
      <w:r w:rsidRPr="00F229AF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bookmarkEnd w:id="7"/>
    <w:p w14:paraId="24FDAF51" w14:textId="77777777" w:rsidR="00C43A2B" w:rsidRDefault="00C43A2B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bookmarkEnd w:id="5"/>
    </w:p>
    <w:p w14:paraId="319CBEEE" w14:textId="77777777" w:rsidR="004C6659" w:rsidRPr="00C43A2B" w:rsidRDefault="004C6659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A9AC1B" w14:textId="77777777" w:rsidR="009D3D83" w:rsidRPr="00D17556" w:rsidRDefault="00C43A2B" w:rsidP="009D3D83">
      <w:pPr>
        <w:spacing w:line="276" w:lineRule="auto"/>
        <w:ind w:left="284" w:firstLine="85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9D3D83"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9D3D83" w:rsidRPr="00D17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În conformitate cu prevederile:</w:t>
      </w:r>
    </w:p>
    <w:p w14:paraId="1F3C2DE0" w14:textId="77777777" w:rsidR="009D3D83" w:rsidRPr="00D17556" w:rsidRDefault="009D3D83" w:rsidP="009D3D83">
      <w:pPr>
        <w:numPr>
          <w:ilvl w:val="0"/>
          <w:numId w:val="1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bookmarkStart w:id="8" w:name="_Hlk80172456"/>
      <w:r w:rsidRPr="00D1755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66 pct 1 din Ordonanţa de urgenţă a Guvernului nr. 114/2018 privind instituirea unor măsuri în domeniul investiţiilor publice şi a unor măsuri fiscal bugetare; </w:t>
      </w:r>
    </w:p>
    <w:p w14:paraId="62B8A857" w14:textId="77777777" w:rsidR="009D3D83" w:rsidRPr="00D17556" w:rsidRDefault="009D3D83" w:rsidP="009D3D83">
      <w:pPr>
        <w:numPr>
          <w:ilvl w:val="0"/>
          <w:numId w:val="1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17556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Art. 7, art. 9 din HG nr. 907/2016 privind etapele de elaborare şi conţinutul-cadru al documentaţiilor tehnico-economice aferente obiectivelor/proiectelor de investiţii finanţate din fonduri publice, cu modificările şi completările ulterioare;</w:t>
      </w:r>
    </w:p>
    <w:bookmarkEnd w:id="8"/>
    <w:p w14:paraId="611EF3C3" w14:textId="77777777" w:rsidR="009D3D83" w:rsidRPr="00D17556" w:rsidRDefault="009D3D83" w:rsidP="009D3D83">
      <w:pPr>
        <w:numPr>
          <w:ilvl w:val="0"/>
          <w:numId w:val="1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1755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Legii nr. 24/2000 privind normele de tehnică legislativă pentru elaborarea actelor normative, republicată, cu modificările şi completările ulterioare;</w:t>
      </w:r>
    </w:p>
    <w:p w14:paraId="7B7A57BA" w14:textId="77777777" w:rsidR="009D3D83" w:rsidRPr="00D17556" w:rsidRDefault="009D3D83" w:rsidP="009D3D83">
      <w:pPr>
        <w:numPr>
          <w:ilvl w:val="0"/>
          <w:numId w:val="1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1755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1 alin. (2) din Legea nr. 500/2002 privind finanţele publice locale, cu modificările şi ccompletările ulterioare; </w:t>
      </w:r>
    </w:p>
    <w:p w14:paraId="1F847D3F" w14:textId="77777777" w:rsidR="009D3D83" w:rsidRPr="00D17556" w:rsidRDefault="009D3D83" w:rsidP="009D3D83">
      <w:pPr>
        <w:numPr>
          <w:ilvl w:val="0"/>
          <w:numId w:val="1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1755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</w:t>
      </w:r>
      <w:r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 alin.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art. </w:t>
      </w:r>
      <w:r w:rsidRPr="00D17556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44, alin. (1) și art. 45 al Legii nr. 273/2006 privind finanţele publice locale, cu modificările şi completările ulterioare;</w:t>
      </w:r>
    </w:p>
    <w:p w14:paraId="38C5AB56" w14:textId="77777777" w:rsidR="009D3D83" w:rsidRPr="00D17556" w:rsidRDefault="009D3D83" w:rsidP="009D3D83">
      <w:pPr>
        <w:numPr>
          <w:ilvl w:val="0"/>
          <w:numId w:val="1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Art. 129 alin. (1), alin. (2) lit. „b”, alin. (4) lit. „d”, art. 139 alin. (1) OUG nr. 57/05.07.2019 privind Codul administrativ, cu modificările şi completările ulterioare,</w:t>
      </w:r>
    </w:p>
    <w:p w14:paraId="124AC6BB" w14:textId="77777777" w:rsidR="009D3D83" w:rsidRDefault="009D3D83" w:rsidP="009D3D83">
      <w:pPr>
        <w:numPr>
          <w:ilvl w:val="0"/>
          <w:numId w:val="1"/>
        </w:numPr>
        <w:spacing w:after="0" w:line="276" w:lineRule="auto"/>
        <w:ind w:left="0" w:firstLine="113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9" w:name="_Hlk216257048"/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 37/27.03.2025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privind 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aprobare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Buget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ului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nității 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dministrativ 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eritoriale -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Mun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icipiul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ârgu</w:t>
      </w:r>
      <w:r w:rsidRPr="0026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Mureș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 anul 2025,</w:t>
      </w:r>
      <w:bookmarkEnd w:id="9"/>
    </w:p>
    <w:p w14:paraId="180DFFAF" w14:textId="77777777" w:rsidR="009D3D83" w:rsidRDefault="009D3D83" w:rsidP="009D3D8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19FA79" w14:textId="77777777" w:rsidR="009D3D83" w:rsidRDefault="009D3D83" w:rsidP="009D3D8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DF5A32" w14:textId="77777777" w:rsidR="009D3D83" w:rsidRDefault="009D3D83" w:rsidP="009D3D8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64E4A3" w14:textId="77777777" w:rsidR="009D3D83" w:rsidRDefault="009D3D83" w:rsidP="009D3D8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438511" w14:textId="77777777" w:rsidR="009D3D83" w:rsidRDefault="009D3D83" w:rsidP="009D3D8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263D48" w14:textId="77777777" w:rsidR="009D3D83" w:rsidRDefault="009D3D83" w:rsidP="009D3D8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A0E14C5" w14:textId="66A4C4FE" w:rsidR="00C43A2B" w:rsidRPr="00C43A2B" w:rsidRDefault="00C43A2B" w:rsidP="009D3D83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H o t ă r ă ş t e :</w:t>
      </w:r>
    </w:p>
    <w:p w14:paraId="5F82985B" w14:textId="6C0CCB91" w:rsidR="00C43A2B" w:rsidRPr="009F6363" w:rsidRDefault="00C43A2B" w:rsidP="003218A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EE0000"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p w14:paraId="301BD245" w14:textId="0D796280" w:rsidR="00C43A2B" w:rsidRPr="009F6363" w:rsidRDefault="00C43A2B" w:rsidP="004F47B5">
      <w:pPr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Art.1.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aprobă </w:t>
      </w: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Documentația de Avizare a Lucrărilor de Intervenții 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pentru</w:t>
      </w:r>
      <w:r w:rsidR="009F6363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</w:t>
      </w:r>
      <w:r w:rsidR="002465BF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obiectivul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</w:t>
      </w:r>
      <w:bookmarkStart w:id="10" w:name="_Hlk212792072"/>
      <w:r w:rsidR="009F6363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”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Modernizare str. </w:t>
      </w:r>
      <w:r w:rsidR="009F6363" w:rsidRPr="009F6363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Maramureș – SF/DALI”</w:t>
      </w:r>
      <w:bookmarkEnd w:id="10"/>
      <w:r w:rsidR="00140030"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și </w:t>
      </w:r>
      <w:r w:rsidRPr="009F636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indicatorii tehnico–economici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conform anexei 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care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face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parte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integrantă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din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prezenta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hotărâre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, 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după cum urmează: </w:t>
      </w:r>
    </w:p>
    <w:p w14:paraId="0DB985A1" w14:textId="77777777" w:rsidR="009F6363" w:rsidRPr="009F6363" w:rsidRDefault="009F6363" w:rsidP="004F47B5">
      <w:pPr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504977" w14:textId="77777777" w:rsidR="00517DBC" w:rsidRPr="00C32DBB" w:rsidRDefault="00517DBC" w:rsidP="00517DBC">
      <w:pPr>
        <w:pStyle w:val="ListParagraph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Valoarea totală a investiţiei cu detalierea pe structura devizului general </w:t>
      </w:r>
    </w:p>
    <w:p w14:paraId="2D1F26E2" w14:textId="77777777" w:rsidR="00517DBC" w:rsidRPr="00C32DBB" w:rsidRDefault="00517DBC" w:rsidP="00517DB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Valoarea totală a investiţiei este de 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1.426.413,15 lei</w:t>
      </w:r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la care se adaugă TVA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respectiv </w:t>
      </w:r>
      <w:r w:rsidRPr="00517D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1.723.571,92 lei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TVA inclus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1F237EF9" w14:textId="4D9CB773" w:rsidR="00517DBC" w:rsidRPr="00C32DBB" w:rsidRDefault="00517DBC" w:rsidP="00517DBC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din care C+M  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897.400,00 lei</w:t>
      </w:r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la care se adaugă TVA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respectiv </w:t>
      </w:r>
      <w:r w:rsidRPr="00517D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1.085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517D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854,00 lei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TVA inclus</w:t>
      </w:r>
    </w:p>
    <w:p w14:paraId="7EEE1986" w14:textId="77777777" w:rsidR="009F6363" w:rsidRPr="009F6363" w:rsidRDefault="009F6363" w:rsidP="009F6363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75610DFD" w14:textId="77777777" w:rsidR="009F6363" w:rsidRPr="009F6363" w:rsidRDefault="009F6363" w:rsidP="009F6363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</w:p>
    <w:p w14:paraId="6C6E0654" w14:textId="77777777" w:rsidR="00C43A2B" w:rsidRPr="009F6363" w:rsidRDefault="00C43A2B" w:rsidP="004F47B5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F63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Capacităţi: 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Obiectivul de investiţii are următoarele caracteristici:</w:t>
      </w:r>
    </w:p>
    <w:p w14:paraId="53F5BB33" w14:textId="77777777" w:rsidR="00C43A2B" w:rsidRPr="009F6363" w:rsidRDefault="00C43A2B" w:rsidP="004F47B5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51B88F1" w14:textId="14CAC8F6" w:rsidR="00C43A2B" w:rsidRPr="009F6363" w:rsidRDefault="00C43A2B" w:rsidP="004F47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Lungime totală</w:t>
      </w:r>
      <w:r w:rsidR="00E861EA"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drum </w:t>
      </w:r>
      <w:r w:rsidR="00E861EA"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861EA"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=      </w:t>
      </w:r>
      <w:r w:rsidR="00E861EA"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688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</w:t>
      </w:r>
    </w:p>
    <w:p w14:paraId="5C61513A" w14:textId="30C98256" w:rsidR="00C43A2B" w:rsidRPr="009F6363" w:rsidRDefault="00C43A2B" w:rsidP="004F47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Suprafa</w:t>
      </w:r>
      <w:r w:rsidR="00E861EA"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ț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carosabilă amenajată    </w:t>
      </w:r>
      <w:r w:rsidR="00E861EA"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=   </w:t>
      </w:r>
      <w:r w:rsidR="00E861EA"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861EA"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736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mp. </w:t>
      </w:r>
    </w:p>
    <w:p w14:paraId="1C760972" w14:textId="0564398B" w:rsidR="00C43A2B" w:rsidRPr="009F6363" w:rsidRDefault="00C43A2B" w:rsidP="004F47B5">
      <w:pPr>
        <w:spacing w:after="0" w:line="276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</w:t>
      </w:r>
      <w:r w:rsidR="00E861EA"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Suprafață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trotuare                          =     </w:t>
      </w:r>
      <w:r w:rsidR="00E861EA"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664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E861EA"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755190D" w14:textId="77777777" w:rsidR="00C43A2B" w:rsidRPr="009F6363" w:rsidRDefault="00C43A2B" w:rsidP="004F47B5">
      <w:pPr>
        <w:spacing w:after="0" w:line="276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    Iluminat public și rețea FO</w:t>
      </w:r>
    </w:p>
    <w:p w14:paraId="16AF023C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52F56AAC" w14:textId="50BC37E5" w:rsid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D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A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L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I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este prezentat în Anexa nr. 1, anex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ă care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face parte integrantă din prezenta hotărâre.</w:t>
      </w:r>
    </w:p>
    <w:p w14:paraId="2F3A8A1B" w14:textId="77777777" w:rsidR="009F6363" w:rsidRDefault="009F6363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34AF2205" w14:textId="5190A402" w:rsidR="009F6363" w:rsidRPr="009F6363" w:rsidRDefault="009F6363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ab/>
      </w: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Art.2.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Se declarră de utilitate publică de inters local obiectivul de investiții 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”Modernizare str. </w:t>
      </w:r>
      <w:r w:rsidRPr="009F6363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Maramureș – SF/DALI”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</w:p>
    <w:p w14:paraId="2C0A2F23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1DBF25B6" w14:textId="6555710C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 w:rsidR="009F636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3</w:t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Cu aducere la îndeplinire a prevederilor prezentei hotărâri se încredin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ează Executivul Municipiului Târgu Mure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ș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prin Direc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ia Tehnică, Direc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ia Economică și Serviciul Public Administrația Domeniului Public.</w:t>
      </w:r>
    </w:p>
    <w:p w14:paraId="49168258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F9351E4" w14:textId="44906BBB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  <w:t>Art.</w:t>
      </w:r>
      <w:r w:rsidR="009F6363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4</w:t>
      </w: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ului Mure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pentru exercitarea controlului de legalitate.</w:t>
      </w:r>
    </w:p>
    <w:p w14:paraId="51B9958F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AB60FF" w14:textId="55D94892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1" w:name="_Hlk80102638"/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</w:t>
      </w:r>
      <w:r w:rsidR="009F63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Prezenta hotărâre se comunică:</w:t>
      </w:r>
    </w:p>
    <w:p w14:paraId="64B4EC81" w14:textId="0620E76E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iei Tehnice</w:t>
      </w:r>
    </w:p>
    <w:p w14:paraId="0BE1F0DA" w14:textId="3A464C90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iei Economice</w:t>
      </w:r>
    </w:p>
    <w:p w14:paraId="75E18274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- Serviciul Public Administrația Domeniului Public</w:t>
      </w:r>
    </w:p>
    <w:bookmarkEnd w:id="11"/>
    <w:p w14:paraId="6756A33C" w14:textId="77777777" w:rsidR="00C43A2B" w:rsidRPr="00C43A2B" w:rsidRDefault="00C43A2B" w:rsidP="004F47B5">
      <w:pPr>
        <w:spacing w:after="100" w:afterAutospacing="1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0B27B2" w14:textId="77777777" w:rsidR="00C43A2B" w:rsidRPr="00C43A2B" w:rsidRDefault="00C43A2B" w:rsidP="004F47B5">
      <w:pPr>
        <w:spacing w:after="100" w:afterAutospacing="1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FEAD88" w14:textId="77777777" w:rsidR="00C43A2B" w:rsidRPr="00C43A2B" w:rsidRDefault="00C43A2B" w:rsidP="004F47B5">
      <w:pPr>
        <w:spacing w:after="100" w:afterAutospacing="1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541A64" w14:textId="77777777" w:rsidR="00C43A2B" w:rsidRPr="00C43A2B" w:rsidRDefault="00C43A2B" w:rsidP="004F47B5">
      <w:pPr>
        <w:spacing w:after="100" w:afterAutospacing="1" w:line="276" w:lineRule="auto"/>
        <w:ind w:firstLine="54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Viză de legalitate</w:t>
      </w:r>
    </w:p>
    <w:p w14:paraId="3B853BF4" w14:textId="77777777" w:rsidR="00C43A2B" w:rsidRPr="00C43A2B" w:rsidRDefault="00C43A2B" w:rsidP="004F47B5">
      <w:pPr>
        <w:spacing w:after="100" w:afterAutospacing="1" w:line="276" w:lineRule="auto"/>
        <w:ind w:firstLine="540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</w:pPr>
      <w:proofErr w:type="spellStart"/>
      <w:r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Secretarul</w:t>
      </w:r>
      <w:proofErr w:type="spellEnd"/>
      <w:r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General al </w:t>
      </w:r>
      <w:proofErr w:type="spellStart"/>
      <w:r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Municipiului</w:t>
      </w:r>
      <w:proofErr w:type="spellEnd"/>
      <w:r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Mureş</w:t>
      </w:r>
    </w:p>
    <w:p w14:paraId="70018974" w14:textId="1CFDE552" w:rsidR="00C43A2B" w:rsidRPr="00C43A2B" w:rsidRDefault="00E861EA" w:rsidP="004F47B5">
      <w:pPr>
        <w:widowControl w:val="0"/>
        <w:tabs>
          <w:tab w:val="left" w:pos="-720"/>
        </w:tabs>
        <w:suppressAutoHyphens/>
        <w:spacing w:after="0" w:line="276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  </w:t>
      </w:r>
      <w:r w:rsidRPr="00E861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Bordi Kinga</w:t>
      </w:r>
    </w:p>
    <w:p w14:paraId="06032B6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2A4714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AE6EEEE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8690EFC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17089F4" w14:textId="77777777" w:rsidR="00C43A2B" w:rsidRPr="00C43A2B" w:rsidRDefault="00C43A2B" w:rsidP="00C43A2B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C43A2B" w:rsidRPr="00C43A2B" w:rsidSect="006D3F5B">
      <w:pgSz w:w="12240" w:h="15840" w:code="1"/>
      <w:pgMar w:top="284" w:right="758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46C7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557591"/>
    <w:multiLevelType w:val="hybridMultilevel"/>
    <w:tmpl w:val="37DC4E54"/>
    <w:lvl w:ilvl="0" w:tplc="B70E0A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3912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EFE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E629DE"/>
    <w:multiLevelType w:val="hybridMultilevel"/>
    <w:tmpl w:val="D6ECC2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 w15:restartNumberingAfterBreak="0">
    <w:nsid w:val="447E24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5B130EB"/>
    <w:multiLevelType w:val="hybridMultilevel"/>
    <w:tmpl w:val="A078A57C"/>
    <w:lvl w:ilvl="0" w:tplc="7D84CF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105E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4CFB1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7B22795"/>
    <w:multiLevelType w:val="hybridMultilevel"/>
    <w:tmpl w:val="E7DEEF30"/>
    <w:lvl w:ilvl="0" w:tplc="CB9E01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A052A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DA74C43"/>
    <w:multiLevelType w:val="hybridMultilevel"/>
    <w:tmpl w:val="D6ECC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18408">
    <w:abstractNumId w:val="7"/>
  </w:num>
  <w:num w:numId="2" w16cid:durableId="17869225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009439">
    <w:abstractNumId w:val="3"/>
  </w:num>
  <w:num w:numId="4" w16cid:durableId="616641594">
    <w:abstractNumId w:val="9"/>
  </w:num>
  <w:num w:numId="5" w16cid:durableId="1498226575">
    <w:abstractNumId w:val="12"/>
  </w:num>
  <w:num w:numId="6" w16cid:durableId="1650401774">
    <w:abstractNumId w:val="1"/>
  </w:num>
  <w:num w:numId="7" w16cid:durableId="307322745">
    <w:abstractNumId w:val="14"/>
  </w:num>
  <w:num w:numId="8" w16cid:durableId="1453674327">
    <w:abstractNumId w:val="8"/>
  </w:num>
  <w:num w:numId="9" w16cid:durableId="143352213">
    <w:abstractNumId w:val="11"/>
  </w:num>
  <w:num w:numId="10" w16cid:durableId="1838376246">
    <w:abstractNumId w:val="4"/>
  </w:num>
  <w:num w:numId="11" w16cid:durableId="1784808404">
    <w:abstractNumId w:val="5"/>
  </w:num>
  <w:num w:numId="12" w16cid:durableId="1454396383">
    <w:abstractNumId w:val="0"/>
  </w:num>
  <w:num w:numId="13" w16cid:durableId="1183593842">
    <w:abstractNumId w:val="13"/>
  </w:num>
  <w:num w:numId="14" w16cid:durableId="554588031">
    <w:abstractNumId w:val="2"/>
  </w:num>
  <w:num w:numId="15" w16cid:durableId="1742212689">
    <w:abstractNumId w:val="10"/>
  </w:num>
  <w:num w:numId="16" w16cid:durableId="1214269945">
    <w:abstractNumId w:val="7"/>
  </w:num>
  <w:num w:numId="17" w16cid:durableId="1886791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0B"/>
    <w:rsid w:val="000A6219"/>
    <w:rsid w:val="000C42B5"/>
    <w:rsid w:val="00140030"/>
    <w:rsid w:val="0014664C"/>
    <w:rsid w:val="002465BF"/>
    <w:rsid w:val="003218A4"/>
    <w:rsid w:val="00342015"/>
    <w:rsid w:val="00374A57"/>
    <w:rsid w:val="0038492E"/>
    <w:rsid w:val="004769FA"/>
    <w:rsid w:val="004C6659"/>
    <w:rsid w:val="004F47B5"/>
    <w:rsid w:val="00517DBC"/>
    <w:rsid w:val="00666473"/>
    <w:rsid w:val="006A6361"/>
    <w:rsid w:val="006D3F5B"/>
    <w:rsid w:val="0082490F"/>
    <w:rsid w:val="00885DEF"/>
    <w:rsid w:val="00886D8C"/>
    <w:rsid w:val="009A6540"/>
    <w:rsid w:val="009A780A"/>
    <w:rsid w:val="009B07B5"/>
    <w:rsid w:val="009D3D83"/>
    <w:rsid w:val="009E5B5E"/>
    <w:rsid w:val="009F6363"/>
    <w:rsid w:val="00A77760"/>
    <w:rsid w:val="00AB57A0"/>
    <w:rsid w:val="00B60788"/>
    <w:rsid w:val="00BD2F85"/>
    <w:rsid w:val="00C32DBB"/>
    <w:rsid w:val="00C43A2B"/>
    <w:rsid w:val="00D94D89"/>
    <w:rsid w:val="00D96464"/>
    <w:rsid w:val="00DE250B"/>
    <w:rsid w:val="00E02352"/>
    <w:rsid w:val="00E66F59"/>
    <w:rsid w:val="00E8148A"/>
    <w:rsid w:val="00E861EA"/>
    <w:rsid w:val="00ED37C2"/>
    <w:rsid w:val="00EE7C92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F6F8"/>
  <w15:chartTrackingRefBased/>
  <w15:docId w15:val="{6E49E986-0A6E-4CE2-A4D5-35C1E10C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5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5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50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50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50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50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50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50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50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E2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50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50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E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50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E2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5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50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E2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19</cp:revision>
  <cp:lastPrinted>2025-12-16T09:45:00Z</cp:lastPrinted>
  <dcterms:created xsi:type="dcterms:W3CDTF">2025-10-27T09:54:00Z</dcterms:created>
  <dcterms:modified xsi:type="dcterms:W3CDTF">2025-12-16T09:45:00Z</dcterms:modified>
</cp:coreProperties>
</file>